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5B0" w:rsidRDefault="003A221E" w:rsidP="00475B28">
      <w:pPr>
        <w:bidi/>
        <w:jc w:val="center"/>
      </w:pPr>
      <w:r w:rsidRPr="00475B28">
        <w:rPr>
          <w:b/>
          <w:bCs/>
        </w:rPr>
        <w:t>LEANDRO LUIZ FERREIRA</w:t>
      </w:r>
    </w:p>
    <w:p w:rsidR="0022328B" w:rsidRDefault="0022328B" w:rsidP="00475B28">
      <w:pPr>
        <w:bidi/>
        <w:jc w:val="center"/>
      </w:pPr>
      <w:r>
        <w:t>37 anos Casado Brasileiro</w:t>
      </w:r>
    </w:p>
    <w:p w:rsidR="0022328B" w:rsidRDefault="0022328B" w:rsidP="00475B28">
      <w:pPr>
        <w:bidi/>
        <w:jc w:val="center"/>
      </w:pPr>
      <w:r>
        <w:t>Rua Cinturão Verde, 261 – Cep.03812-050</w:t>
      </w:r>
    </w:p>
    <w:p w:rsidR="0022328B" w:rsidRDefault="0022328B" w:rsidP="00475B28">
      <w:pPr>
        <w:bidi/>
        <w:jc w:val="center"/>
      </w:pPr>
      <w:r>
        <w:t xml:space="preserve">Vila Santa Inês </w:t>
      </w:r>
      <w:r w:rsidR="00B63D1E">
        <w:t>- Ermelino Matarazzo – São Paulo</w:t>
      </w:r>
    </w:p>
    <w:p w:rsidR="004A0679" w:rsidRDefault="004A0679" w:rsidP="00475B28">
      <w:pPr>
        <w:bidi/>
        <w:jc w:val="center"/>
      </w:pPr>
      <w:r>
        <w:t>Cel.</w:t>
      </w:r>
      <w:r w:rsidR="00A91F68">
        <w:t>(11)</w:t>
      </w:r>
      <w:r>
        <w:t>98049-2759</w:t>
      </w:r>
      <w:r w:rsidR="00A91F68">
        <w:t xml:space="preserve">  e (11)98</w:t>
      </w:r>
      <w:r w:rsidR="00C83DE0">
        <w:t>074-0669</w:t>
      </w:r>
    </w:p>
    <w:p w:rsidR="00C83DE0" w:rsidRPr="00475B28" w:rsidRDefault="005C0AA9" w:rsidP="00475B28">
      <w:pPr>
        <w:bidi/>
        <w:jc w:val="center"/>
        <w:rPr>
          <w:b/>
          <w:bCs/>
        </w:rPr>
      </w:pPr>
      <w:r w:rsidRPr="00475B28">
        <w:rPr>
          <w:b/>
          <w:bCs/>
        </w:rPr>
        <w:t>ESCOLARIDADE</w:t>
      </w:r>
    </w:p>
    <w:p w:rsidR="00C83DE0" w:rsidRDefault="00C83DE0" w:rsidP="00475B28">
      <w:pPr>
        <w:bidi/>
        <w:jc w:val="center"/>
      </w:pPr>
      <w:r>
        <w:t xml:space="preserve">Ensino </w:t>
      </w:r>
      <w:r w:rsidR="00396C91">
        <w:t>médio completo</w:t>
      </w:r>
    </w:p>
    <w:p w:rsidR="00396C91" w:rsidRPr="00475B28" w:rsidRDefault="005C0AA9" w:rsidP="00475B28">
      <w:pPr>
        <w:bidi/>
        <w:jc w:val="center"/>
        <w:rPr>
          <w:b/>
          <w:bCs/>
        </w:rPr>
      </w:pPr>
      <w:r w:rsidRPr="00475B28">
        <w:rPr>
          <w:b/>
          <w:bCs/>
        </w:rPr>
        <w:t>CURSOS</w:t>
      </w:r>
    </w:p>
    <w:p w:rsidR="00B3293D" w:rsidRDefault="004E7A90" w:rsidP="00511CB2">
      <w:pPr>
        <w:pStyle w:val="PargrafodaLista"/>
        <w:numPr>
          <w:ilvl w:val="0"/>
          <w:numId w:val="12"/>
        </w:numPr>
        <w:jc w:val="center"/>
      </w:pPr>
      <w:r>
        <w:t>Movimentação de cargas</w:t>
      </w:r>
      <w:r w:rsidR="0015741A">
        <w:t xml:space="preserve"> </w:t>
      </w:r>
      <w:r w:rsidR="00B3293D">
        <w:t>/</w:t>
      </w:r>
      <w:r w:rsidR="0015741A">
        <w:t>Ponte Rolante</w:t>
      </w:r>
    </w:p>
    <w:p w:rsidR="0046087F" w:rsidRDefault="0046087F" w:rsidP="00511CB2">
      <w:pPr>
        <w:pStyle w:val="PargrafodaLista"/>
        <w:numPr>
          <w:ilvl w:val="0"/>
          <w:numId w:val="12"/>
        </w:numPr>
        <w:jc w:val="center"/>
      </w:pPr>
      <w:r>
        <w:t>Controle de medidas</w:t>
      </w:r>
      <w:r w:rsidR="00685ECA">
        <w:t xml:space="preserve"> - Sena</w:t>
      </w:r>
      <w:r w:rsidR="003E27DD">
        <w:t>i</w:t>
      </w:r>
    </w:p>
    <w:p w:rsidR="00685ECA" w:rsidRDefault="00771C10" w:rsidP="00511CB2">
      <w:pPr>
        <w:pStyle w:val="PargrafodaLista"/>
        <w:numPr>
          <w:ilvl w:val="0"/>
          <w:numId w:val="12"/>
        </w:numPr>
        <w:jc w:val="center"/>
      </w:pPr>
      <w:r>
        <w:t>Windows – Pacote Office</w:t>
      </w:r>
    </w:p>
    <w:p w:rsidR="00771C10" w:rsidRPr="00475B28" w:rsidRDefault="005C0AA9" w:rsidP="00475B28">
      <w:pPr>
        <w:bidi/>
        <w:jc w:val="center"/>
        <w:rPr>
          <w:b/>
          <w:bCs/>
        </w:rPr>
      </w:pPr>
      <w:r w:rsidRPr="00475B28">
        <w:rPr>
          <w:b/>
          <w:bCs/>
        </w:rPr>
        <w:t>OBJETIVO PROFISSIONAL</w:t>
      </w:r>
    </w:p>
    <w:p w:rsidR="003C6A3F" w:rsidRDefault="006505E6" w:rsidP="00475B28">
      <w:pPr>
        <w:bidi/>
        <w:jc w:val="center"/>
      </w:pPr>
      <w:r>
        <w:t>Auxiliar de Produção</w:t>
      </w:r>
    </w:p>
    <w:p w:rsidR="006505E6" w:rsidRPr="00475B28" w:rsidRDefault="005C0AA9" w:rsidP="00475B28">
      <w:pPr>
        <w:bidi/>
        <w:jc w:val="center"/>
        <w:rPr>
          <w:b/>
          <w:bCs/>
        </w:rPr>
      </w:pPr>
      <w:r w:rsidRPr="00475B28">
        <w:rPr>
          <w:b/>
          <w:bCs/>
        </w:rPr>
        <w:t xml:space="preserve">EXPERIÊNCIA </w:t>
      </w:r>
      <w:r w:rsidR="005B454F" w:rsidRPr="00475B28">
        <w:rPr>
          <w:b/>
          <w:bCs/>
        </w:rPr>
        <w:t>PROFISSIONAL</w:t>
      </w:r>
    </w:p>
    <w:p w:rsidR="00492860" w:rsidRPr="00475B28" w:rsidRDefault="00492860" w:rsidP="00475B28">
      <w:pPr>
        <w:bidi/>
        <w:jc w:val="center"/>
        <w:rPr>
          <w:b/>
          <w:bCs/>
        </w:rPr>
      </w:pPr>
      <w:r w:rsidRPr="00475B28">
        <w:rPr>
          <w:b/>
          <w:bCs/>
        </w:rPr>
        <w:t>Thyssenkrupp do Brasil</w:t>
      </w:r>
    </w:p>
    <w:p w:rsidR="00492860" w:rsidRDefault="003A7DB9" w:rsidP="00475B28">
      <w:pPr>
        <w:bidi/>
        <w:jc w:val="center"/>
      </w:pPr>
      <w:r>
        <w:t>Auxiliar de Produção</w:t>
      </w:r>
    </w:p>
    <w:p w:rsidR="003A7DB9" w:rsidRDefault="003A7DB9" w:rsidP="00475B28">
      <w:pPr>
        <w:bidi/>
        <w:jc w:val="center"/>
      </w:pPr>
      <w:r>
        <w:t xml:space="preserve">Com a função </w:t>
      </w:r>
      <w:r w:rsidR="002F20E5">
        <w:t xml:space="preserve">de auxiliar na linha de produção </w:t>
      </w:r>
      <w:r w:rsidR="006763B6">
        <w:t>de grampos e molas para veículos pesados</w:t>
      </w:r>
      <w:r w:rsidR="005A0241">
        <w:t>.</w:t>
      </w:r>
    </w:p>
    <w:p w:rsidR="005A0241" w:rsidRDefault="005A0241" w:rsidP="00475B28">
      <w:pPr>
        <w:bidi/>
        <w:jc w:val="center"/>
      </w:pPr>
      <w:r>
        <w:t>03/04/2019</w:t>
      </w:r>
      <w:r w:rsidR="001709DA">
        <w:t xml:space="preserve"> a 24/03/2020</w:t>
      </w:r>
      <w:r w:rsidR="00BD6D35">
        <w:t xml:space="preserve"> (serviço temporário)</w:t>
      </w:r>
    </w:p>
    <w:p w:rsidR="00C842F5" w:rsidRPr="00475B28" w:rsidRDefault="00C842F5" w:rsidP="00475B28">
      <w:pPr>
        <w:bidi/>
        <w:jc w:val="center"/>
        <w:rPr>
          <w:b/>
          <w:bCs/>
        </w:rPr>
      </w:pPr>
      <w:r w:rsidRPr="00475B28">
        <w:rPr>
          <w:b/>
          <w:bCs/>
        </w:rPr>
        <w:t>Companhia Ibérica</w:t>
      </w:r>
    </w:p>
    <w:p w:rsidR="00C21789" w:rsidRDefault="00C21789" w:rsidP="00475B28">
      <w:pPr>
        <w:bidi/>
        <w:jc w:val="center"/>
      </w:pPr>
      <w:r>
        <w:t>Auxiliar de Produção</w:t>
      </w:r>
    </w:p>
    <w:p w:rsidR="00C21789" w:rsidRDefault="00C21789" w:rsidP="00475B28">
      <w:pPr>
        <w:bidi/>
        <w:jc w:val="center"/>
      </w:pPr>
      <w:r>
        <w:t>Com a função de operador de máquinas automáticas</w:t>
      </w:r>
      <w:r w:rsidR="005664EF">
        <w:t>; onde os cabo</w:t>
      </w:r>
      <w:r w:rsidR="00551606">
        <w:t xml:space="preserve"> inspecionados e</w:t>
      </w:r>
      <w:r w:rsidR="005E5CCB">
        <w:t xml:space="preserve"> são</w:t>
      </w:r>
      <w:r w:rsidR="0008757B">
        <w:t xml:space="preserve"> enrolados em carreteis e bobinas </w:t>
      </w:r>
      <w:r w:rsidR="00CA7B64">
        <w:t xml:space="preserve">com a medida </w:t>
      </w:r>
      <w:r w:rsidR="001F4C27">
        <w:t>determinada.</w:t>
      </w:r>
    </w:p>
    <w:p w:rsidR="001F4C27" w:rsidRDefault="001F4C27" w:rsidP="001F4C27">
      <w:pPr>
        <w:bidi/>
        <w:jc w:val="center"/>
      </w:pPr>
      <w:r>
        <w:t>08/</w:t>
      </w:r>
      <w:r w:rsidR="00B17B05">
        <w:t>09/2014 a 31/01/2018</w:t>
      </w:r>
    </w:p>
    <w:p w:rsidR="00E14DE9" w:rsidRPr="00475B28" w:rsidRDefault="000A4C71" w:rsidP="00AE70C9">
      <w:pPr>
        <w:bidi/>
        <w:jc w:val="center"/>
        <w:rPr>
          <w:b/>
          <w:bCs/>
        </w:rPr>
      </w:pPr>
      <w:r w:rsidRPr="00475B28">
        <w:rPr>
          <w:b/>
          <w:bCs/>
        </w:rPr>
        <w:t>Editora FT</w:t>
      </w:r>
      <w:r w:rsidR="00AE70C9">
        <w:rPr>
          <w:b/>
          <w:bCs/>
        </w:rPr>
        <w:t>D</w:t>
      </w:r>
    </w:p>
    <w:p w:rsidR="000A4C71" w:rsidRDefault="000A4C71" w:rsidP="00475B28">
      <w:pPr>
        <w:bidi/>
        <w:jc w:val="center"/>
      </w:pPr>
      <w:r>
        <w:t>Auxiliar de Produç</w:t>
      </w:r>
      <w:r w:rsidR="00AE70C9">
        <w:t>ão</w:t>
      </w:r>
    </w:p>
    <w:p w:rsidR="000A4C71" w:rsidRDefault="00337517" w:rsidP="00475B28">
      <w:pPr>
        <w:bidi/>
        <w:jc w:val="center"/>
      </w:pPr>
      <w:r>
        <w:t>Com a função de separar e embalar os pedidos (conferir quantidade e endereço</w:t>
      </w:r>
      <w:r w:rsidR="0068747D">
        <w:t>)</w:t>
      </w:r>
    </w:p>
    <w:p w:rsidR="00376E11" w:rsidRDefault="00376E11" w:rsidP="00475B28">
      <w:pPr>
        <w:bidi/>
        <w:jc w:val="center"/>
      </w:pPr>
      <w:r>
        <w:t xml:space="preserve">09/09/2013 </w:t>
      </w:r>
      <w:r w:rsidR="00BD0B80">
        <w:t>a 03/03/2014</w:t>
      </w:r>
      <w:r w:rsidR="001B3626">
        <w:t xml:space="preserve"> (serviço temporário)</w:t>
      </w:r>
    </w:p>
    <w:p w:rsidR="00081A76" w:rsidRPr="00475B28" w:rsidRDefault="00A259D1" w:rsidP="00475B28">
      <w:pPr>
        <w:bidi/>
        <w:jc w:val="center"/>
        <w:rPr>
          <w:b/>
          <w:bCs/>
        </w:rPr>
      </w:pPr>
      <w:r w:rsidRPr="00475B28">
        <w:rPr>
          <w:b/>
          <w:bCs/>
        </w:rPr>
        <w:t xml:space="preserve">Arcelor </w:t>
      </w:r>
      <w:r w:rsidR="008312EA" w:rsidRPr="00475B28">
        <w:rPr>
          <w:b/>
          <w:bCs/>
        </w:rPr>
        <w:t>Mi</w:t>
      </w:r>
      <w:r w:rsidR="00081A76" w:rsidRPr="00475B28">
        <w:rPr>
          <w:b/>
          <w:bCs/>
        </w:rPr>
        <w:t>ttal</w:t>
      </w:r>
      <w:r w:rsidRPr="00475B28">
        <w:rPr>
          <w:b/>
          <w:bCs/>
        </w:rPr>
        <w:t xml:space="preserve"> do Brasil</w:t>
      </w:r>
    </w:p>
    <w:p w:rsidR="00A259D1" w:rsidRDefault="00A259D1" w:rsidP="00475B28">
      <w:pPr>
        <w:bidi/>
        <w:jc w:val="center"/>
      </w:pPr>
      <w:r>
        <w:t>Operador de Produção</w:t>
      </w:r>
    </w:p>
    <w:p w:rsidR="00294C73" w:rsidRDefault="00EC0D9D" w:rsidP="001677F2">
      <w:pPr>
        <w:bidi/>
        <w:jc w:val="center"/>
      </w:pPr>
      <w:r>
        <w:t>Com</w:t>
      </w:r>
      <w:r w:rsidR="0061055C">
        <w:t xml:space="preserve"> a função</w:t>
      </w:r>
      <w:r w:rsidR="00262BA1">
        <w:t xml:space="preserve"> </w:t>
      </w:r>
      <w:r>
        <w:t>de o</w:t>
      </w:r>
      <w:r w:rsidR="0077756C">
        <w:t>p.</w:t>
      </w:r>
      <w:r>
        <w:t xml:space="preserve">de máquinas </w:t>
      </w:r>
      <w:r w:rsidR="006E1CAC">
        <w:t>onde se fabrica telas de aço</w:t>
      </w:r>
      <w:r w:rsidR="00294C17">
        <w:t xml:space="preserve"> e</w:t>
      </w:r>
      <w:r w:rsidR="006E1CAC">
        <w:t xml:space="preserve"> trabalhar com ponte rolante</w:t>
      </w:r>
      <w:r w:rsidR="00E25198">
        <w:t>.</w:t>
      </w:r>
      <w:r w:rsidR="006E1CAC">
        <w:t xml:space="preserve"> </w:t>
      </w:r>
      <w:r>
        <w:t xml:space="preserve"> </w:t>
      </w:r>
    </w:p>
    <w:p w:rsidR="00BF6DC7" w:rsidRDefault="00C13677" w:rsidP="005F6FF7">
      <w:r>
        <w:t xml:space="preserve">                                                             </w:t>
      </w:r>
      <w:r w:rsidR="00AB4866">
        <w:t>23/05/2011 a 19/</w:t>
      </w:r>
      <w:r>
        <w:t>03/2013</w:t>
      </w:r>
    </w:p>
    <w:p w:rsidR="0064139C" w:rsidRDefault="00FA3072" w:rsidP="00475B28">
      <w:pPr>
        <w:bidi/>
        <w:jc w:val="center"/>
      </w:pPr>
      <w:r>
        <w:t>Maiores esclarecimento</w:t>
      </w:r>
      <w:r w:rsidR="00BF6DC7">
        <w:t xml:space="preserve">s </w:t>
      </w:r>
      <w:r w:rsidR="00720214">
        <w:t>e</w:t>
      </w:r>
      <w:r w:rsidR="00643F06">
        <w:t>m entrevista pessoal</w:t>
      </w:r>
      <w:r w:rsidR="00720214">
        <w:t>.</w:t>
      </w:r>
    </w:p>
    <w:p w:rsidR="001B3626" w:rsidRPr="001D5DB3" w:rsidRDefault="001B3626" w:rsidP="00475B28">
      <w:pPr>
        <w:bidi/>
        <w:jc w:val="center"/>
      </w:pPr>
    </w:p>
    <w:sectPr w:rsidR="001B3626" w:rsidRPr="001D5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2BC1" w:rsidRDefault="008D2BC1" w:rsidP="00180F73">
      <w:pPr>
        <w:spacing w:after="0" w:line="240" w:lineRule="auto"/>
      </w:pPr>
      <w:r>
        <w:separator/>
      </w:r>
    </w:p>
  </w:endnote>
  <w:endnote w:type="continuationSeparator" w:id="0">
    <w:p w:rsidR="008D2BC1" w:rsidRDefault="008D2BC1" w:rsidP="0018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2BC1" w:rsidRDefault="008D2BC1" w:rsidP="00180F73">
      <w:pPr>
        <w:spacing w:after="0" w:line="240" w:lineRule="auto"/>
      </w:pPr>
      <w:r>
        <w:separator/>
      </w:r>
    </w:p>
  </w:footnote>
  <w:footnote w:type="continuationSeparator" w:id="0">
    <w:p w:rsidR="008D2BC1" w:rsidRDefault="008D2BC1" w:rsidP="0018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1BC4"/>
    <w:multiLevelType w:val="hybridMultilevel"/>
    <w:tmpl w:val="A4F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118A"/>
    <w:multiLevelType w:val="hybridMultilevel"/>
    <w:tmpl w:val="109A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272A"/>
    <w:multiLevelType w:val="hybridMultilevel"/>
    <w:tmpl w:val="61EC0D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00E0"/>
    <w:multiLevelType w:val="hybridMultilevel"/>
    <w:tmpl w:val="70FAC30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0ADA"/>
    <w:multiLevelType w:val="hybridMultilevel"/>
    <w:tmpl w:val="F4E47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3BC"/>
    <w:multiLevelType w:val="hybridMultilevel"/>
    <w:tmpl w:val="EC866F1E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C4048E"/>
    <w:multiLevelType w:val="hybridMultilevel"/>
    <w:tmpl w:val="FC7EF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0B3E"/>
    <w:multiLevelType w:val="hybridMultilevel"/>
    <w:tmpl w:val="FB2C69A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A05E0"/>
    <w:multiLevelType w:val="hybridMultilevel"/>
    <w:tmpl w:val="06346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972A5"/>
    <w:multiLevelType w:val="hybridMultilevel"/>
    <w:tmpl w:val="F05A3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24F05"/>
    <w:multiLevelType w:val="hybridMultilevel"/>
    <w:tmpl w:val="4F12B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C1B43"/>
    <w:multiLevelType w:val="hybridMultilevel"/>
    <w:tmpl w:val="09F0C15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B0"/>
    <w:rsid w:val="00051AFA"/>
    <w:rsid w:val="00081A76"/>
    <w:rsid w:val="0008757B"/>
    <w:rsid w:val="000A4C71"/>
    <w:rsid w:val="00100779"/>
    <w:rsid w:val="0015741A"/>
    <w:rsid w:val="001677F2"/>
    <w:rsid w:val="001709DA"/>
    <w:rsid w:val="00180F73"/>
    <w:rsid w:val="001B3626"/>
    <w:rsid w:val="001D5DB3"/>
    <w:rsid w:val="001F4C27"/>
    <w:rsid w:val="001F7E2B"/>
    <w:rsid w:val="0022328B"/>
    <w:rsid w:val="00262BA1"/>
    <w:rsid w:val="00294C17"/>
    <w:rsid w:val="00294C73"/>
    <w:rsid w:val="002F20E5"/>
    <w:rsid w:val="00337517"/>
    <w:rsid w:val="00376E11"/>
    <w:rsid w:val="00396C91"/>
    <w:rsid w:val="003A221E"/>
    <w:rsid w:val="003A7DB9"/>
    <w:rsid w:val="003C6A3F"/>
    <w:rsid w:val="003E27DD"/>
    <w:rsid w:val="00420F87"/>
    <w:rsid w:val="00440DA4"/>
    <w:rsid w:val="0046087F"/>
    <w:rsid w:val="00475B28"/>
    <w:rsid w:val="00492860"/>
    <w:rsid w:val="004A0679"/>
    <w:rsid w:val="004E7A90"/>
    <w:rsid w:val="00511CB2"/>
    <w:rsid w:val="00523D7A"/>
    <w:rsid w:val="00551606"/>
    <w:rsid w:val="005664EF"/>
    <w:rsid w:val="005A0241"/>
    <w:rsid w:val="005B454F"/>
    <w:rsid w:val="005C0AA9"/>
    <w:rsid w:val="005D2106"/>
    <w:rsid w:val="005E5CCB"/>
    <w:rsid w:val="005F6FF7"/>
    <w:rsid w:val="0061055C"/>
    <w:rsid w:val="0064139C"/>
    <w:rsid w:val="00643F06"/>
    <w:rsid w:val="006505E6"/>
    <w:rsid w:val="006763B6"/>
    <w:rsid w:val="00685ECA"/>
    <w:rsid w:val="0068747D"/>
    <w:rsid w:val="006B6168"/>
    <w:rsid w:val="006E1CAC"/>
    <w:rsid w:val="00720214"/>
    <w:rsid w:val="00771C10"/>
    <w:rsid w:val="00774AEF"/>
    <w:rsid w:val="0077756C"/>
    <w:rsid w:val="00780AF7"/>
    <w:rsid w:val="007A7101"/>
    <w:rsid w:val="008312EA"/>
    <w:rsid w:val="00846158"/>
    <w:rsid w:val="008B436A"/>
    <w:rsid w:val="008B60F4"/>
    <w:rsid w:val="008D2BC1"/>
    <w:rsid w:val="009F4A52"/>
    <w:rsid w:val="00A2021C"/>
    <w:rsid w:val="00A259D1"/>
    <w:rsid w:val="00A91F68"/>
    <w:rsid w:val="00AB4866"/>
    <w:rsid w:val="00AC6BC9"/>
    <w:rsid w:val="00AE70C9"/>
    <w:rsid w:val="00B17B05"/>
    <w:rsid w:val="00B3293D"/>
    <w:rsid w:val="00B342CA"/>
    <w:rsid w:val="00B63D1E"/>
    <w:rsid w:val="00B664B2"/>
    <w:rsid w:val="00BC3A75"/>
    <w:rsid w:val="00BD0B80"/>
    <w:rsid w:val="00BD6D35"/>
    <w:rsid w:val="00BF6DC7"/>
    <w:rsid w:val="00C13677"/>
    <w:rsid w:val="00C21789"/>
    <w:rsid w:val="00C83DE0"/>
    <w:rsid w:val="00C842F5"/>
    <w:rsid w:val="00CA2570"/>
    <w:rsid w:val="00CA7B64"/>
    <w:rsid w:val="00D82BE5"/>
    <w:rsid w:val="00DB43DB"/>
    <w:rsid w:val="00DC124C"/>
    <w:rsid w:val="00E14DE9"/>
    <w:rsid w:val="00E25198"/>
    <w:rsid w:val="00E43352"/>
    <w:rsid w:val="00E76504"/>
    <w:rsid w:val="00E805B0"/>
    <w:rsid w:val="00E91B9A"/>
    <w:rsid w:val="00EA1F22"/>
    <w:rsid w:val="00EC0D9D"/>
    <w:rsid w:val="00F37D03"/>
    <w:rsid w:val="00FA3072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8043D2C-28F2-914F-B897-A523CA88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A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0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F73"/>
  </w:style>
  <w:style w:type="paragraph" w:styleId="Rodap">
    <w:name w:val="footer"/>
    <w:basedOn w:val="Normal"/>
    <w:link w:val="RodapChar"/>
    <w:uiPriority w:val="99"/>
    <w:unhideWhenUsed/>
    <w:rsid w:val="00180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Garcia</dc:creator>
  <cp:keywords/>
  <dc:description/>
  <cp:lastModifiedBy>Bruna Garcia</cp:lastModifiedBy>
  <cp:revision>2</cp:revision>
  <dcterms:created xsi:type="dcterms:W3CDTF">2020-08-31T10:39:00Z</dcterms:created>
  <dcterms:modified xsi:type="dcterms:W3CDTF">2020-08-31T10:39:00Z</dcterms:modified>
</cp:coreProperties>
</file>